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C6DDD" w14:textId="535286C8" w:rsidR="00E34A1A" w:rsidRPr="005228F0" w:rsidRDefault="00E34A1A" w:rsidP="00E34A1A">
      <w:pPr>
        <w:jc w:val="center"/>
        <w:rPr>
          <w:rFonts w:ascii="HendersonSansW00-BasicLight" w:hAnsi="HendersonSansW00-BasicLight"/>
          <w:b/>
          <w:bCs/>
          <w:color w:val="C0504D"/>
          <w:szCs w:val="24"/>
        </w:rPr>
      </w:pPr>
      <w:r w:rsidRPr="005228F0">
        <w:rPr>
          <w:rFonts w:ascii="HendersonSansW00-BasicLight" w:hAnsi="HendersonSansW00-BasicLight"/>
          <w:b/>
          <w:bCs/>
          <w:color w:val="C0504D"/>
          <w:szCs w:val="24"/>
        </w:rPr>
        <w:t>REQUISITO 9:</w:t>
      </w:r>
    </w:p>
    <w:p w14:paraId="3C6604CC" w14:textId="77777777" w:rsidR="00AA61DC" w:rsidRPr="001612A1" w:rsidRDefault="00AA61DC" w:rsidP="00AA61DC">
      <w:pPr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1612A1">
        <w:rPr>
          <w:rFonts w:ascii="HendersonSansW00-BasicLight" w:hAnsi="HendersonSansW00-BasicLight"/>
          <w:b/>
          <w:bCs/>
          <w:sz w:val="20"/>
          <w:szCs w:val="20"/>
        </w:rPr>
        <w:t xml:space="preserve">CARTA DE APOYO AL PROYECTO </w:t>
      </w:r>
    </w:p>
    <w:p w14:paraId="70749CBD" w14:textId="33526EFA" w:rsidR="00AA61DC" w:rsidRPr="001612A1" w:rsidRDefault="00AA61DC" w:rsidP="00AA61DC">
      <w:pPr>
        <w:jc w:val="center"/>
        <w:rPr>
          <w:rFonts w:ascii="HendersonSansW00-BasicLight" w:hAnsi="HendersonSansW00-BasicLight"/>
          <w:sz w:val="20"/>
          <w:szCs w:val="20"/>
        </w:rPr>
      </w:pPr>
      <w:r w:rsidRPr="001612A1">
        <w:rPr>
          <w:rFonts w:ascii="HendersonSansW00-BasicLight" w:hAnsi="HendersonSansW00-BasicLight"/>
          <w:b/>
          <w:bCs/>
          <w:sz w:val="20"/>
          <w:szCs w:val="20"/>
        </w:rPr>
        <w:t>DE PARTE DE PERSONAS, INSTITUCIONES U ORGANIZACIONES</w:t>
      </w:r>
    </w:p>
    <w:p w14:paraId="5E8CC937" w14:textId="1BE4D364" w:rsidR="26ED524E" w:rsidRPr="001612A1" w:rsidRDefault="26ED524E" w:rsidP="5737E8D6">
      <w:pPr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1612A1">
        <w:rPr>
          <w:rFonts w:ascii="HendersonSansW00-BasicLight" w:hAnsi="HendersonSansW00-BasicLight"/>
          <w:b/>
          <w:bCs/>
          <w:sz w:val="20"/>
          <w:szCs w:val="20"/>
        </w:rPr>
        <w:t xml:space="preserve">*Únicamente si el proyecto requiere </w:t>
      </w:r>
      <w:r w:rsidR="454CEFB5" w:rsidRPr="001612A1">
        <w:rPr>
          <w:rFonts w:ascii="HendersonSansW00-BasicLight" w:hAnsi="HendersonSansW00-BasicLight"/>
          <w:b/>
          <w:bCs/>
          <w:sz w:val="20"/>
          <w:szCs w:val="20"/>
        </w:rPr>
        <w:t>de apoyos extras</w:t>
      </w:r>
    </w:p>
    <w:p w14:paraId="3C9F76FB" w14:textId="77777777" w:rsidR="00E34A1A" w:rsidRPr="001612A1" w:rsidRDefault="00E34A1A" w:rsidP="00E34A1A">
      <w:pPr>
        <w:jc w:val="center"/>
        <w:rPr>
          <w:rFonts w:ascii="HendersonSansW00-BasicLight" w:hAnsi="HendersonSansW00-BasicLigh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5347"/>
      </w:tblGrid>
      <w:tr w:rsidR="00353652" w:rsidRPr="001612A1" w14:paraId="3F92BF12" w14:textId="77777777" w:rsidTr="1B171045">
        <w:tc>
          <w:tcPr>
            <w:tcW w:w="4390" w:type="dxa"/>
            <w:shd w:val="clear" w:color="auto" w:fill="F2F2F2" w:themeFill="background1" w:themeFillShade="F2"/>
          </w:tcPr>
          <w:p w14:paraId="5B94C299" w14:textId="6D1EE5E0" w:rsidR="00353652" w:rsidRPr="001612A1" w:rsidRDefault="00D862CC" w:rsidP="00353652">
            <w:pPr>
              <w:jc w:val="right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r w:rsidRPr="001612A1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 xml:space="preserve">Nombre completo de la persona o representante de la organización que </w:t>
            </w:r>
            <w:r w:rsidR="002A68E3" w:rsidRPr="001612A1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brinda el</w:t>
            </w:r>
            <w:r w:rsidRPr="001612A1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 xml:space="preserve"> apoyo</w:t>
            </w:r>
            <w:r w:rsidR="00353652" w:rsidRPr="001612A1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47" w:type="dxa"/>
          </w:tcPr>
          <w:p w14:paraId="74FA40BE" w14:textId="77777777" w:rsidR="00353652" w:rsidRPr="001612A1" w:rsidRDefault="00353652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</w:tc>
      </w:tr>
      <w:tr w:rsidR="00353652" w:rsidRPr="001612A1" w14:paraId="07150371" w14:textId="77777777" w:rsidTr="001612A1">
        <w:trPr>
          <w:trHeight w:val="464"/>
        </w:trPr>
        <w:tc>
          <w:tcPr>
            <w:tcW w:w="4390" w:type="dxa"/>
            <w:shd w:val="clear" w:color="auto" w:fill="F2F2F2" w:themeFill="background1" w:themeFillShade="F2"/>
          </w:tcPr>
          <w:p w14:paraId="7BB8EDBA" w14:textId="10B97CB6" w:rsidR="00353652" w:rsidRPr="001612A1" w:rsidRDefault="00353652" w:rsidP="00353652">
            <w:pPr>
              <w:jc w:val="right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r w:rsidRPr="001612A1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 xml:space="preserve">Número de </w:t>
            </w:r>
            <w:r w:rsidR="45CC3EDE" w:rsidRPr="001612A1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identificación</w:t>
            </w:r>
            <w:r w:rsidRPr="001612A1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47" w:type="dxa"/>
          </w:tcPr>
          <w:p w14:paraId="0084F0C2" w14:textId="77777777" w:rsidR="00353652" w:rsidRPr="001612A1" w:rsidRDefault="00353652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</w:tc>
      </w:tr>
      <w:tr w:rsidR="00353652" w:rsidRPr="001612A1" w14:paraId="27DBA22A" w14:textId="77777777" w:rsidTr="001612A1">
        <w:trPr>
          <w:trHeight w:val="556"/>
        </w:trPr>
        <w:tc>
          <w:tcPr>
            <w:tcW w:w="4390" w:type="dxa"/>
            <w:shd w:val="clear" w:color="auto" w:fill="F2F2F2" w:themeFill="background1" w:themeFillShade="F2"/>
          </w:tcPr>
          <w:p w14:paraId="2835C668" w14:textId="5C6B51C1" w:rsidR="00353652" w:rsidRPr="001612A1" w:rsidRDefault="00353652" w:rsidP="00353652">
            <w:pPr>
              <w:jc w:val="right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r w:rsidRPr="001612A1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 xml:space="preserve">Lugar de residencia: </w:t>
            </w:r>
          </w:p>
        </w:tc>
        <w:tc>
          <w:tcPr>
            <w:tcW w:w="5347" w:type="dxa"/>
          </w:tcPr>
          <w:p w14:paraId="32093FA6" w14:textId="77777777" w:rsidR="00353652" w:rsidRPr="001612A1" w:rsidRDefault="00353652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</w:tc>
      </w:tr>
      <w:tr w:rsidR="00E67397" w:rsidRPr="001612A1" w14:paraId="235DDDD8" w14:textId="77777777" w:rsidTr="001612A1">
        <w:trPr>
          <w:trHeight w:val="564"/>
        </w:trPr>
        <w:tc>
          <w:tcPr>
            <w:tcW w:w="4390" w:type="dxa"/>
            <w:shd w:val="clear" w:color="auto" w:fill="F2F2F2" w:themeFill="background1" w:themeFillShade="F2"/>
          </w:tcPr>
          <w:p w14:paraId="17E708C9" w14:textId="0A1F3326" w:rsidR="00E67397" w:rsidRPr="001612A1" w:rsidRDefault="00E67397" w:rsidP="00353652">
            <w:pPr>
              <w:jc w:val="right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r w:rsidRPr="001612A1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Número de teléfono:</w:t>
            </w:r>
          </w:p>
        </w:tc>
        <w:tc>
          <w:tcPr>
            <w:tcW w:w="5347" w:type="dxa"/>
          </w:tcPr>
          <w:p w14:paraId="1548C297" w14:textId="77777777" w:rsidR="00E67397" w:rsidRPr="001612A1" w:rsidRDefault="00E67397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</w:tc>
      </w:tr>
      <w:tr w:rsidR="00836955" w:rsidRPr="001612A1" w14:paraId="423820B3" w14:textId="77777777" w:rsidTr="1B171045">
        <w:tc>
          <w:tcPr>
            <w:tcW w:w="4390" w:type="dxa"/>
            <w:shd w:val="clear" w:color="auto" w:fill="F2F2F2" w:themeFill="background1" w:themeFillShade="F2"/>
          </w:tcPr>
          <w:p w14:paraId="119A086C" w14:textId="2F22FAC7" w:rsidR="00836955" w:rsidRPr="001612A1" w:rsidRDefault="00877DDB" w:rsidP="1B171045">
            <w:pPr>
              <w:jc w:val="right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r w:rsidRPr="001612A1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 xml:space="preserve">Nombre de la organización que </w:t>
            </w:r>
            <w:r w:rsidR="002A68E3" w:rsidRPr="001612A1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brinda el</w:t>
            </w:r>
            <w:r w:rsidR="00960EE3" w:rsidRPr="001612A1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 xml:space="preserve"> </w:t>
            </w:r>
            <w:r w:rsidRPr="001612A1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apoyo</w:t>
            </w:r>
            <w:r w:rsidR="00E34A1A" w:rsidRPr="001612A1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 xml:space="preserve"> </w:t>
            </w:r>
            <w:r w:rsidRPr="001612A1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(si aplica, si no</w:t>
            </w:r>
            <w:r w:rsidR="1EF96317" w:rsidRPr="001612A1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,</w:t>
            </w:r>
            <w:r w:rsidRPr="001612A1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 xml:space="preserve"> dejar en blanco)</w:t>
            </w:r>
            <w:r w:rsidR="00E34A1A" w:rsidRPr="001612A1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47" w:type="dxa"/>
          </w:tcPr>
          <w:p w14:paraId="5D41D93F" w14:textId="77777777" w:rsidR="00836955" w:rsidRPr="001612A1" w:rsidRDefault="00836955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</w:tc>
      </w:tr>
      <w:tr w:rsidR="00353652" w:rsidRPr="001612A1" w14:paraId="642348FE" w14:textId="77777777" w:rsidTr="001612A1">
        <w:trPr>
          <w:trHeight w:val="485"/>
        </w:trPr>
        <w:tc>
          <w:tcPr>
            <w:tcW w:w="4390" w:type="dxa"/>
            <w:shd w:val="clear" w:color="auto" w:fill="F2F2F2" w:themeFill="background1" w:themeFillShade="F2"/>
          </w:tcPr>
          <w:p w14:paraId="28E6D305" w14:textId="5E2A5C34" w:rsidR="00353652" w:rsidRPr="001612A1" w:rsidRDefault="000A7DE5" w:rsidP="00353652">
            <w:pPr>
              <w:jc w:val="right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r w:rsidRPr="001612A1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5347" w:type="dxa"/>
          </w:tcPr>
          <w:p w14:paraId="3A3A2828" w14:textId="77777777" w:rsidR="00353652" w:rsidRPr="001612A1" w:rsidRDefault="00353652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</w:tc>
      </w:tr>
    </w:tbl>
    <w:p w14:paraId="3FDCDB36" w14:textId="77777777" w:rsidR="00EA7B45" w:rsidRPr="001612A1" w:rsidRDefault="00EA7B45" w:rsidP="00EA7B45">
      <w:pPr>
        <w:spacing w:line="360" w:lineRule="auto"/>
        <w:rPr>
          <w:rFonts w:ascii="HendersonSansW00-BasicLight" w:hAnsi="HendersonSansW00-BasicLight"/>
          <w:sz w:val="20"/>
          <w:szCs w:val="20"/>
        </w:rPr>
      </w:pPr>
    </w:p>
    <w:p w14:paraId="001D1341" w14:textId="73244568" w:rsidR="00B62D39" w:rsidRPr="001612A1" w:rsidRDefault="00B62D39" w:rsidP="00E34A1A">
      <w:pPr>
        <w:spacing w:line="276" w:lineRule="auto"/>
        <w:rPr>
          <w:rFonts w:ascii="HendersonSansW00-BasicLight" w:hAnsi="HendersonSansW00-BasicLight"/>
          <w:sz w:val="20"/>
          <w:szCs w:val="20"/>
        </w:rPr>
      </w:pPr>
      <w:r w:rsidRPr="001612A1">
        <w:rPr>
          <w:rFonts w:ascii="HendersonSansW00-BasicLight" w:hAnsi="HendersonSansW00-BasicLight"/>
          <w:sz w:val="20"/>
          <w:szCs w:val="20"/>
        </w:rPr>
        <w:t>Hago</w:t>
      </w:r>
      <w:r w:rsidR="006262BD" w:rsidRPr="001612A1">
        <w:rPr>
          <w:rFonts w:ascii="HendersonSansW00-BasicLight" w:hAnsi="HendersonSansW00-BasicLight"/>
          <w:sz w:val="20"/>
          <w:szCs w:val="20"/>
        </w:rPr>
        <w:t xml:space="preserve"> constar que </w:t>
      </w:r>
      <w:r w:rsidR="006262BD" w:rsidRPr="001612A1">
        <w:rPr>
          <w:rFonts w:ascii="HendersonSansW00-BasicLight" w:hAnsi="HendersonSansW00-BasicLight"/>
          <w:b/>
          <w:bCs/>
          <w:sz w:val="20"/>
          <w:szCs w:val="20"/>
        </w:rPr>
        <w:t xml:space="preserve">apoyo </w:t>
      </w:r>
      <w:r w:rsidR="03CEE325" w:rsidRPr="001612A1">
        <w:rPr>
          <w:rFonts w:ascii="HendersonSansW00-BasicLight" w:hAnsi="HendersonSansW00-BasicLight"/>
          <w:b/>
          <w:bCs/>
          <w:sz w:val="20"/>
          <w:szCs w:val="20"/>
        </w:rPr>
        <w:t>el proyecto</w:t>
      </w:r>
      <w:r w:rsidR="006262BD" w:rsidRPr="001612A1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6262BD" w:rsidRPr="001612A1">
        <w:rPr>
          <w:rFonts w:ascii="HendersonSansW00-BasicLight" w:hAnsi="HendersonSansW00-BasicLight"/>
          <w:sz w:val="20"/>
          <w:szCs w:val="20"/>
        </w:rPr>
        <w:t>presentad</w:t>
      </w:r>
      <w:r w:rsidR="7C66E36E" w:rsidRPr="001612A1">
        <w:rPr>
          <w:rFonts w:ascii="HendersonSansW00-BasicLight" w:hAnsi="HendersonSansW00-BasicLight"/>
          <w:sz w:val="20"/>
          <w:szCs w:val="20"/>
        </w:rPr>
        <w:t>o</w:t>
      </w:r>
      <w:r w:rsidR="006262BD" w:rsidRPr="001612A1">
        <w:rPr>
          <w:rFonts w:ascii="HendersonSansW00-BasicLight" w:hAnsi="HendersonSansW00-BasicLight"/>
          <w:sz w:val="20"/>
          <w:szCs w:val="20"/>
        </w:rPr>
        <w:t xml:space="preserve"> </w:t>
      </w:r>
      <w:r w:rsidR="00C5006B" w:rsidRPr="001612A1">
        <w:rPr>
          <w:rFonts w:ascii="HendersonSansW00-BasicLight" w:hAnsi="HendersonSansW00-BasicLight"/>
          <w:sz w:val="20"/>
          <w:szCs w:val="20"/>
        </w:rPr>
        <w:t xml:space="preserve">al Fondo </w:t>
      </w:r>
      <w:r w:rsidR="001612A1">
        <w:rPr>
          <w:rFonts w:ascii="HendersonSansW00-BasicLight" w:hAnsi="HendersonSansW00-BasicLight"/>
          <w:sz w:val="20"/>
          <w:szCs w:val="20"/>
        </w:rPr>
        <w:t>para</w:t>
      </w:r>
      <w:r w:rsidR="5BC3F41E" w:rsidRPr="001612A1">
        <w:rPr>
          <w:rFonts w:ascii="HendersonSansW00-BasicLight" w:hAnsi="HendersonSansW00-BasicLight"/>
          <w:sz w:val="20"/>
          <w:szCs w:val="20"/>
        </w:rPr>
        <w:t xml:space="preserve"> Iniciativas Socioculturales</w:t>
      </w:r>
      <w:r w:rsidR="00C5006B" w:rsidRPr="001612A1">
        <w:rPr>
          <w:rFonts w:ascii="HendersonSansW00-BasicLight" w:hAnsi="HendersonSansW00-BasicLight"/>
          <w:sz w:val="20"/>
          <w:szCs w:val="20"/>
        </w:rPr>
        <w:t xml:space="preserve"> </w:t>
      </w:r>
      <w:r w:rsidR="35B47D68" w:rsidRPr="001612A1">
        <w:rPr>
          <w:rFonts w:ascii="HendersonSansW00-BasicLight" w:hAnsi="HendersonSansW00-BasicLight"/>
          <w:sz w:val="20"/>
          <w:szCs w:val="20"/>
        </w:rPr>
        <w:t>(</w:t>
      </w:r>
      <w:r w:rsidR="00C5006B" w:rsidRPr="001612A1">
        <w:rPr>
          <w:rFonts w:ascii="HendersonSansW00-BasicLight" w:hAnsi="HendersonSansW00-BasicLight"/>
          <w:sz w:val="20"/>
          <w:szCs w:val="20"/>
        </w:rPr>
        <w:t>Becas Taller</w:t>
      </w:r>
      <w:r w:rsidR="7C8F7ED7" w:rsidRPr="001612A1">
        <w:rPr>
          <w:rFonts w:ascii="HendersonSansW00-BasicLight" w:hAnsi="HendersonSansW00-BasicLight"/>
          <w:sz w:val="20"/>
          <w:szCs w:val="20"/>
        </w:rPr>
        <w:t>)</w:t>
      </w:r>
      <w:r w:rsidR="00E34A1A" w:rsidRPr="001612A1">
        <w:rPr>
          <w:rFonts w:ascii="HendersonSansW00-BasicLight" w:hAnsi="HendersonSansW00-BasicLight"/>
          <w:sz w:val="20"/>
          <w:szCs w:val="20"/>
        </w:rPr>
        <w:t xml:space="preserve"> </w:t>
      </w:r>
      <w:r w:rsidR="00C5006B" w:rsidRPr="001612A1">
        <w:rPr>
          <w:rFonts w:ascii="HendersonSansW00-BasicLight" w:hAnsi="HendersonSansW00-BasicLight"/>
          <w:sz w:val="20"/>
          <w:szCs w:val="20"/>
        </w:rPr>
        <w:t>para realizarse en el año 202</w:t>
      </w:r>
      <w:r w:rsidR="624AE90B" w:rsidRPr="001612A1">
        <w:rPr>
          <w:rFonts w:ascii="HendersonSansW00-BasicLight" w:hAnsi="HendersonSansW00-BasicLight"/>
          <w:sz w:val="20"/>
          <w:szCs w:val="20"/>
        </w:rPr>
        <w:t>6</w:t>
      </w:r>
      <w:r w:rsidR="00EA7B45" w:rsidRPr="001612A1">
        <w:rPr>
          <w:rFonts w:ascii="HendersonSansW00-BasicLight" w:hAnsi="HendersonSansW00-BasicLight"/>
          <w:sz w:val="20"/>
          <w:szCs w:val="20"/>
        </w:rPr>
        <w:t>, por</w:t>
      </w:r>
      <w:r w:rsidR="0030467B" w:rsidRPr="001612A1">
        <w:rPr>
          <w:rFonts w:ascii="HendersonSansW00-BasicLight" w:hAnsi="HendersonSansW00-BasicLight"/>
          <w:sz w:val="20"/>
          <w:szCs w:val="20"/>
        </w:rPr>
        <w:t>:</w:t>
      </w:r>
    </w:p>
    <w:p w14:paraId="1CC88768" w14:textId="77777777" w:rsidR="00B62D39" w:rsidRPr="001612A1" w:rsidRDefault="00B62D39" w:rsidP="00B62D39">
      <w:pPr>
        <w:spacing w:line="276" w:lineRule="auto"/>
        <w:rPr>
          <w:rFonts w:ascii="HendersonSansW00-BasicLight" w:hAnsi="HendersonSansW00-BasicLight"/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B62D39" w:rsidRPr="001612A1" w14:paraId="78D0FFBF" w14:textId="77777777" w:rsidTr="688C61FE">
        <w:trPr>
          <w:trHeight w:val="855"/>
        </w:trPr>
        <w:tc>
          <w:tcPr>
            <w:tcW w:w="4390" w:type="dxa"/>
            <w:shd w:val="clear" w:color="auto" w:fill="F2F2F2" w:themeFill="background1" w:themeFillShade="F2"/>
          </w:tcPr>
          <w:p w14:paraId="53FF6AF6" w14:textId="77777777" w:rsidR="00B62D39" w:rsidRPr="001612A1" w:rsidRDefault="00B62D39" w:rsidP="00166B94">
            <w:pPr>
              <w:jc w:val="right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r w:rsidRPr="001612A1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Nombre del proyecto:</w:t>
            </w:r>
          </w:p>
        </w:tc>
        <w:tc>
          <w:tcPr>
            <w:tcW w:w="5386" w:type="dxa"/>
          </w:tcPr>
          <w:p w14:paraId="08B73DF8" w14:textId="77777777" w:rsidR="00B62D39" w:rsidRPr="001612A1" w:rsidRDefault="00B62D39" w:rsidP="00166B94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</w:tc>
      </w:tr>
      <w:tr w:rsidR="00B62D39" w:rsidRPr="001612A1" w14:paraId="159CC9E0" w14:textId="77777777" w:rsidTr="688C61FE">
        <w:trPr>
          <w:trHeight w:val="855"/>
        </w:trPr>
        <w:tc>
          <w:tcPr>
            <w:tcW w:w="4390" w:type="dxa"/>
            <w:shd w:val="clear" w:color="auto" w:fill="F2F2F2" w:themeFill="background1" w:themeFillShade="F2"/>
          </w:tcPr>
          <w:p w14:paraId="04F04C7C" w14:textId="3C4BF4A4" w:rsidR="00B62D39" w:rsidRPr="001612A1" w:rsidRDefault="00B62D39" w:rsidP="688C61FE">
            <w:pPr>
              <w:jc w:val="right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r w:rsidRPr="001612A1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Nombre la persona postulante:</w:t>
            </w:r>
          </w:p>
        </w:tc>
        <w:tc>
          <w:tcPr>
            <w:tcW w:w="5386" w:type="dxa"/>
          </w:tcPr>
          <w:p w14:paraId="11B2DB89" w14:textId="77777777" w:rsidR="00B62D39" w:rsidRPr="001612A1" w:rsidRDefault="00B62D39" w:rsidP="00166B94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</w:tc>
      </w:tr>
    </w:tbl>
    <w:p w14:paraId="3AF94535" w14:textId="77777777" w:rsidR="00B62D39" w:rsidRPr="001612A1" w:rsidRDefault="00B62D39" w:rsidP="00B62D39">
      <w:pPr>
        <w:spacing w:line="240" w:lineRule="auto"/>
        <w:rPr>
          <w:rFonts w:ascii="HendersonSansW00-BasicLight" w:hAnsi="HendersonSansW00-BasicLight"/>
          <w:b/>
          <w:bCs/>
          <w:sz w:val="20"/>
          <w:szCs w:val="20"/>
        </w:rPr>
      </w:pPr>
    </w:p>
    <w:p w14:paraId="07E0C9E4" w14:textId="77777777" w:rsidR="00B62D39" w:rsidRPr="001612A1" w:rsidRDefault="00B62D39" w:rsidP="00B62D39">
      <w:pPr>
        <w:spacing w:line="240" w:lineRule="auto"/>
        <w:rPr>
          <w:rFonts w:ascii="HendersonSansW00-BasicLight" w:hAnsi="HendersonSansW00-BasicLight"/>
          <w:sz w:val="20"/>
          <w:szCs w:val="20"/>
        </w:rPr>
      </w:pPr>
      <w:r w:rsidRPr="001612A1">
        <w:rPr>
          <w:rFonts w:ascii="HendersonSansW00-BasicLight" w:hAnsi="HendersonSansW00-BasicLight"/>
          <w:sz w:val="20"/>
          <w:szCs w:val="20"/>
        </w:rPr>
        <w:t xml:space="preserve">Detallar </w:t>
      </w:r>
      <w:r w:rsidRPr="001612A1">
        <w:rPr>
          <w:rFonts w:ascii="HendersonSansW00-BasicLight" w:hAnsi="HendersonSansW00-BasicLight"/>
          <w:b/>
          <w:bCs/>
          <w:sz w:val="20"/>
          <w:szCs w:val="20"/>
        </w:rPr>
        <w:t xml:space="preserve">el tipo de apoyo </w:t>
      </w:r>
      <w:r w:rsidRPr="001612A1">
        <w:rPr>
          <w:rFonts w:ascii="HendersonSansW00-BasicLight" w:hAnsi="HendersonSansW00-BasicLight"/>
          <w:sz w:val="20"/>
          <w:szCs w:val="20"/>
        </w:rPr>
        <w:t>que se brindará (en caso de que sea un aporte económico, indicar el monto en colones):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7"/>
      </w:tblGrid>
      <w:tr w:rsidR="00B62D39" w:rsidRPr="001612A1" w14:paraId="37EDFAB9" w14:textId="77777777" w:rsidTr="00166B94">
        <w:tc>
          <w:tcPr>
            <w:tcW w:w="10195" w:type="dxa"/>
          </w:tcPr>
          <w:p w14:paraId="55ADD5D1" w14:textId="77777777" w:rsidR="00B62D39" w:rsidRPr="001612A1" w:rsidRDefault="00B62D39" w:rsidP="00166B94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08F0904A" w14:textId="77777777" w:rsidR="00B62D39" w:rsidRPr="001612A1" w:rsidRDefault="00B62D39" w:rsidP="00166B94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0FDC26CD" w14:textId="77777777" w:rsidR="00B62D39" w:rsidRPr="001612A1" w:rsidRDefault="00B62D39" w:rsidP="00166B94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0BC937A1" w14:textId="77777777" w:rsidR="00B62D39" w:rsidRPr="001612A1" w:rsidRDefault="00B62D39" w:rsidP="00166B94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4167D4F5" w14:textId="77777777" w:rsidR="00B62D39" w:rsidRPr="001612A1" w:rsidRDefault="00B62D39" w:rsidP="00166B94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4761A10E" w14:textId="77777777" w:rsidR="00B62D39" w:rsidRPr="001612A1" w:rsidRDefault="00B62D39" w:rsidP="00166B94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076C7F10" w14:textId="77777777" w:rsidR="00B62D39" w:rsidRPr="001612A1" w:rsidRDefault="00B62D39" w:rsidP="00166B94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294ADC31" w14:textId="77777777" w:rsidR="00B62D39" w:rsidRPr="001612A1" w:rsidRDefault="00B62D39" w:rsidP="00166B94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</w:tc>
      </w:tr>
    </w:tbl>
    <w:p w14:paraId="3FB86A84" w14:textId="77777777" w:rsidR="00B62D39" w:rsidRPr="001612A1" w:rsidRDefault="00B62D39" w:rsidP="00B62D39">
      <w:pPr>
        <w:spacing w:line="240" w:lineRule="auto"/>
        <w:rPr>
          <w:rFonts w:ascii="HendersonSansW00-BasicLight" w:hAnsi="HendersonSansW00-BasicLight"/>
          <w:sz w:val="20"/>
          <w:szCs w:val="20"/>
        </w:rPr>
      </w:pPr>
    </w:p>
    <w:p w14:paraId="20DB2598" w14:textId="77777777" w:rsidR="00B62D39" w:rsidRPr="001612A1" w:rsidRDefault="00B62D39" w:rsidP="00B62D39">
      <w:pPr>
        <w:spacing w:line="240" w:lineRule="auto"/>
        <w:rPr>
          <w:rFonts w:ascii="HendersonSansW00-BasicLight" w:hAnsi="HendersonSansW00-BasicLight"/>
          <w:sz w:val="20"/>
          <w:szCs w:val="20"/>
        </w:rPr>
      </w:pPr>
    </w:p>
    <w:p w14:paraId="123DF151" w14:textId="77777777" w:rsidR="00B62D39" w:rsidRPr="001612A1" w:rsidRDefault="00B62D39" w:rsidP="00B62D39">
      <w:pPr>
        <w:spacing w:before="240" w:line="480" w:lineRule="auto"/>
        <w:rPr>
          <w:rFonts w:ascii="HendersonSansW00-BasicLight" w:hAnsi="HendersonSansW00-BasicLight"/>
          <w:sz w:val="20"/>
          <w:szCs w:val="20"/>
        </w:rPr>
      </w:pPr>
    </w:p>
    <w:p w14:paraId="6D5F73A2" w14:textId="77777777" w:rsidR="00B62D39" w:rsidRPr="001612A1" w:rsidRDefault="00B62D39" w:rsidP="00B62D39">
      <w:pPr>
        <w:spacing w:line="240" w:lineRule="auto"/>
        <w:jc w:val="left"/>
        <w:rPr>
          <w:rFonts w:ascii="HendersonSansW00-BasicLight" w:eastAsia="Calibri" w:hAnsi="HendersonSansW00-BasicLight" w:cs="Arial"/>
          <w:sz w:val="20"/>
          <w:szCs w:val="20"/>
          <w:u w:val="single"/>
        </w:rPr>
      </w:pPr>
      <w:r w:rsidRPr="001612A1">
        <w:rPr>
          <w:rFonts w:ascii="HendersonSansW00-BasicLight" w:eastAsia="Calibri" w:hAnsi="HendersonSansW00-BasicLight" w:cs="Arial"/>
          <w:sz w:val="20"/>
          <w:szCs w:val="20"/>
        </w:rPr>
        <w:t>____________________________</w:t>
      </w:r>
    </w:p>
    <w:p w14:paraId="01E40B6F" w14:textId="77777777" w:rsidR="00B62D39" w:rsidRPr="001612A1" w:rsidRDefault="00B62D39" w:rsidP="00B62D39">
      <w:pPr>
        <w:rPr>
          <w:rFonts w:ascii="HendersonSansW00-BasicLight" w:hAnsi="HendersonSansW00-BasicLight"/>
          <w:b/>
          <w:bCs/>
          <w:sz w:val="20"/>
          <w:szCs w:val="20"/>
        </w:rPr>
      </w:pPr>
      <w:r w:rsidRPr="001612A1">
        <w:rPr>
          <w:rFonts w:ascii="HendersonSansW00-BasicLight" w:eastAsia="Calibri" w:hAnsi="HendersonSansW00-BasicLight" w:cs="Arial"/>
          <w:b/>
          <w:bCs/>
          <w:sz w:val="20"/>
          <w:szCs w:val="20"/>
        </w:rPr>
        <w:t xml:space="preserve">Firma de la persona o representante de la organización que da apoyo </w:t>
      </w:r>
    </w:p>
    <w:p w14:paraId="00822B6C" w14:textId="77777777" w:rsidR="00B62D39" w:rsidRPr="001612A1" w:rsidRDefault="00B62D39" w:rsidP="00E34A1A">
      <w:pPr>
        <w:spacing w:line="276" w:lineRule="auto"/>
        <w:rPr>
          <w:rFonts w:ascii="HendersonSansW00-BasicLight" w:hAnsi="HendersonSansW00-BasicLight"/>
          <w:sz w:val="20"/>
          <w:szCs w:val="20"/>
        </w:rPr>
      </w:pPr>
    </w:p>
    <w:sectPr w:rsidR="00B62D39" w:rsidRPr="001612A1" w:rsidSect="00E34A1A">
      <w:headerReference w:type="default" r:id="rId6"/>
      <w:footerReference w:type="even" r:id="rId7"/>
      <w:footerReference w:type="default" r:id="rId8"/>
      <w:pgSz w:w="11907" w:h="16840" w:code="9"/>
      <w:pgMar w:top="1440" w:right="1080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07C67" w14:textId="77777777" w:rsidR="006A06E7" w:rsidRDefault="006A06E7" w:rsidP="00353652">
      <w:pPr>
        <w:spacing w:line="240" w:lineRule="auto"/>
      </w:pPr>
      <w:r>
        <w:separator/>
      </w:r>
    </w:p>
  </w:endnote>
  <w:endnote w:type="continuationSeparator" w:id="0">
    <w:p w14:paraId="16392BDC" w14:textId="77777777" w:rsidR="006A06E7" w:rsidRDefault="006A06E7" w:rsidP="0035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ndersonSansW00-BasicLight">
    <w:altName w:val="Henderson Sans W"/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HendersonSansW00-BasicSmBd">
    <w:altName w:val="Calibri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82663189"/>
      <w:docPartObj>
        <w:docPartGallery w:val="Page Numbers (Bottom of Page)"/>
        <w:docPartUnique/>
      </w:docPartObj>
    </w:sdtPr>
    <w:sdtContent>
      <w:p w14:paraId="09EB96F6" w14:textId="790608FC" w:rsidR="00E34A1A" w:rsidRDefault="00E34A1A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90CC4ED" w14:textId="77777777" w:rsidR="00E34A1A" w:rsidRDefault="00E34A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646940137"/>
      <w:docPartObj>
        <w:docPartGallery w:val="Page Numbers (Bottom of Page)"/>
        <w:docPartUnique/>
      </w:docPartObj>
    </w:sdtPr>
    <w:sdtContent>
      <w:p w14:paraId="1F84B2DF" w14:textId="26A47348" w:rsidR="00E34A1A" w:rsidRDefault="00E34A1A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sdt>
    <w:sdtPr>
      <w:id w:val="-1119528333"/>
      <w:docPartObj>
        <w:docPartGallery w:val="Page Numbers (Bottom of Page)"/>
        <w:docPartUnique/>
      </w:docPartObj>
    </w:sdtPr>
    <w:sdtContent>
      <w:p w14:paraId="1919F50F" w14:textId="77777777" w:rsidR="005228F0" w:rsidRDefault="005228F0" w:rsidP="005228F0">
        <w:pPr>
          <w:jc w:val="right"/>
          <w:rPr>
            <w:rFonts w:ascii="HendersonSansW00-BasicSmBd" w:eastAsia="Calibri" w:hAnsi="HendersonSansW00-BasicSmBd" w:cs="Calibri"/>
            <w:b/>
            <w:bCs/>
            <w:color w:val="C0504D"/>
            <w:sz w:val="16"/>
            <w:szCs w:val="16"/>
            <w:lang w:val="es-ES"/>
          </w:rPr>
        </w:pPr>
        <w:r w:rsidRPr="00E52717">
          <w:rPr>
            <w:rFonts w:ascii="HendersonSansW00-BasicSmBd" w:eastAsia="Calibri" w:hAnsi="HendersonSansW00-BasicSmBd" w:cs="Calibri"/>
            <w:b/>
            <w:bCs/>
            <w:color w:val="C0504D"/>
            <w:sz w:val="16"/>
            <w:szCs w:val="16"/>
            <w:lang w:val="es-ES"/>
          </w:rPr>
          <w:t xml:space="preserve">Fondo para Iniciativas Socioculturales </w:t>
        </w:r>
      </w:p>
      <w:p w14:paraId="13DAF474" w14:textId="46E7B7AD" w:rsidR="005228F0" w:rsidRPr="00E52717" w:rsidRDefault="1B171045" w:rsidP="005228F0">
        <w:pPr>
          <w:jc w:val="right"/>
          <w:rPr>
            <w:rFonts w:ascii="HendersonSansW00-BasicSmBd" w:eastAsia="Calibri" w:hAnsi="HendersonSansW00-BasicSmBd" w:cs="Calibri"/>
            <w:b/>
            <w:bCs/>
            <w:color w:val="C0504D"/>
            <w:sz w:val="16"/>
            <w:szCs w:val="16"/>
            <w:lang w:val="es-ES"/>
          </w:rPr>
        </w:pPr>
        <w:r w:rsidRPr="1B171045">
          <w:rPr>
            <w:rFonts w:ascii="HendersonSansW00-BasicSmBd" w:eastAsia="Calibri" w:hAnsi="HendersonSansW00-BasicSmBd" w:cs="Calibri"/>
            <w:b/>
            <w:bCs/>
            <w:color w:val="C0504D"/>
            <w:sz w:val="16"/>
            <w:szCs w:val="16"/>
            <w:lang w:val="es-ES"/>
          </w:rPr>
          <w:t>(Becas Taller) 2025-2026</w:t>
        </w:r>
      </w:p>
      <w:p w14:paraId="51E0BBDD" w14:textId="77777777" w:rsidR="005228F0" w:rsidRDefault="00000000" w:rsidP="005228F0">
        <w:pPr>
          <w:pStyle w:val="Piedepgina"/>
          <w:jc w:val="right"/>
        </w:pPr>
      </w:p>
    </w:sdtContent>
  </w:sdt>
  <w:p w14:paraId="3326CD89" w14:textId="77777777" w:rsidR="00E34A1A" w:rsidRDefault="00E34A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052F8" w14:textId="77777777" w:rsidR="006A06E7" w:rsidRDefault="006A06E7" w:rsidP="00353652">
      <w:pPr>
        <w:spacing w:line="240" w:lineRule="auto"/>
      </w:pPr>
      <w:r>
        <w:separator/>
      </w:r>
    </w:p>
  </w:footnote>
  <w:footnote w:type="continuationSeparator" w:id="0">
    <w:p w14:paraId="55F396BA" w14:textId="77777777" w:rsidR="006A06E7" w:rsidRDefault="006A06E7" w:rsidP="00353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5CF1" w14:textId="77777777" w:rsidR="00375837" w:rsidRDefault="00375837" w:rsidP="00353652">
    <w:pPr>
      <w:pStyle w:val="Encabezado"/>
      <w:jc w:val="center"/>
    </w:pPr>
  </w:p>
  <w:p w14:paraId="6F57F5E5" w14:textId="03A32424" w:rsidR="00353652" w:rsidRDefault="00353652" w:rsidP="00353652">
    <w:pPr>
      <w:pStyle w:val="Encabezado"/>
      <w:jc w:val="center"/>
    </w:pPr>
  </w:p>
  <w:p w14:paraId="54FEF893" w14:textId="1429E97F" w:rsidR="00353652" w:rsidRDefault="00CE7510" w:rsidP="688C61FE">
    <w:pPr>
      <w:jc w:val="center"/>
    </w:pPr>
    <w:r>
      <w:rPr>
        <w:noProof/>
      </w:rPr>
      <w:drawing>
        <wp:inline distT="0" distB="0" distL="0" distR="0" wp14:anchorId="26EF6124" wp14:editId="2BACC00C">
          <wp:extent cx="6189345" cy="648893"/>
          <wp:effectExtent l="0" t="0" r="0" b="0"/>
          <wp:docPr id="99816162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161621" name="Imagen 998161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9345" cy="648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76CDC"/>
    <w:rsid w:val="00093C61"/>
    <w:rsid w:val="00096D0E"/>
    <w:rsid w:val="000A7DE5"/>
    <w:rsid w:val="000D10A3"/>
    <w:rsid w:val="000E36C1"/>
    <w:rsid w:val="000F0538"/>
    <w:rsid w:val="00130AE9"/>
    <w:rsid w:val="001612A1"/>
    <w:rsid w:val="002133AD"/>
    <w:rsid w:val="00240264"/>
    <w:rsid w:val="002A68E3"/>
    <w:rsid w:val="0030467B"/>
    <w:rsid w:val="00315BDE"/>
    <w:rsid w:val="00322817"/>
    <w:rsid w:val="003323B2"/>
    <w:rsid w:val="00353652"/>
    <w:rsid w:val="0036665F"/>
    <w:rsid w:val="00367E32"/>
    <w:rsid w:val="00375837"/>
    <w:rsid w:val="003D3028"/>
    <w:rsid w:val="00454212"/>
    <w:rsid w:val="00454D5F"/>
    <w:rsid w:val="00457160"/>
    <w:rsid w:val="00465222"/>
    <w:rsid w:val="004B552B"/>
    <w:rsid w:val="005228F0"/>
    <w:rsid w:val="005A7003"/>
    <w:rsid w:val="005B0CA9"/>
    <w:rsid w:val="005D59C5"/>
    <w:rsid w:val="006262BD"/>
    <w:rsid w:val="006A06E7"/>
    <w:rsid w:val="0074753D"/>
    <w:rsid w:val="00761758"/>
    <w:rsid w:val="007B18AD"/>
    <w:rsid w:val="007E611C"/>
    <w:rsid w:val="00836955"/>
    <w:rsid w:val="00877DDB"/>
    <w:rsid w:val="008877C1"/>
    <w:rsid w:val="008E71BF"/>
    <w:rsid w:val="00934DB4"/>
    <w:rsid w:val="009506CD"/>
    <w:rsid w:val="00956828"/>
    <w:rsid w:val="00960EE3"/>
    <w:rsid w:val="00963AB4"/>
    <w:rsid w:val="009B34A6"/>
    <w:rsid w:val="00AA61DC"/>
    <w:rsid w:val="00AD69E6"/>
    <w:rsid w:val="00B62249"/>
    <w:rsid w:val="00B62D39"/>
    <w:rsid w:val="00B64955"/>
    <w:rsid w:val="00C5006B"/>
    <w:rsid w:val="00CE7510"/>
    <w:rsid w:val="00D862CC"/>
    <w:rsid w:val="00D91692"/>
    <w:rsid w:val="00DD2987"/>
    <w:rsid w:val="00E07701"/>
    <w:rsid w:val="00E14D7F"/>
    <w:rsid w:val="00E2296D"/>
    <w:rsid w:val="00E27690"/>
    <w:rsid w:val="00E34A1A"/>
    <w:rsid w:val="00E67397"/>
    <w:rsid w:val="00EA7B45"/>
    <w:rsid w:val="00F13A43"/>
    <w:rsid w:val="00F236C1"/>
    <w:rsid w:val="00F33C60"/>
    <w:rsid w:val="00FF3F81"/>
    <w:rsid w:val="03CEE325"/>
    <w:rsid w:val="04CCB433"/>
    <w:rsid w:val="1460FFA2"/>
    <w:rsid w:val="1B171045"/>
    <w:rsid w:val="1EF96317"/>
    <w:rsid w:val="23F5659A"/>
    <w:rsid w:val="26606A47"/>
    <w:rsid w:val="26E64329"/>
    <w:rsid w:val="26ED524E"/>
    <w:rsid w:val="2AE09541"/>
    <w:rsid w:val="3196EE72"/>
    <w:rsid w:val="34C2D4DF"/>
    <w:rsid w:val="35B47D68"/>
    <w:rsid w:val="454CEFB5"/>
    <w:rsid w:val="45CC3EDE"/>
    <w:rsid w:val="4B8394E1"/>
    <w:rsid w:val="5198AE9A"/>
    <w:rsid w:val="52BEE67F"/>
    <w:rsid w:val="5737E8D6"/>
    <w:rsid w:val="57E84876"/>
    <w:rsid w:val="5BC3F41E"/>
    <w:rsid w:val="624AE90B"/>
    <w:rsid w:val="688C61FE"/>
    <w:rsid w:val="7C66E36E"/>
    <w:rsid w:val="7C8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52"/>
    <w:pPr>
      <w:spacing w:after="0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65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652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3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E34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699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Vanessa Biasetti Vargas</cp:lastModifiedBy>
  <cp:revision>2</cp:revision>
  <dcterms:created xsi:type="dcterms:W3CDTF">2025-04-03T18:09:00Z</dcterms:created>
  <dcterms:modified xsi:type="dcterms:W3CDTF">2025-04-03T18:09:00Z</dcterms:modified>
</cp:coreProperties>
</file>